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5" w:rsidRDefault="00D53C65" w:rsidP="00D53C6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53C65" w:rsidRPr="00E52442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91398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D53C65" w:rsidRDefault="006E3E0A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3C65">
        <w:rPr>
          <w:rFonts w:ascii="Times New Roman" w:hAnsi="Times New Roman" w:cs="Times New Roman"/>
          <w:sz w:val="24"/>
          <w:szCs w:val="24"/>
        </w:rPr>
        <w:t xml:space="preserve">. </w:t>
      </w:r>
      <w:r w:rsidR="00074F2D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D53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C65" w:rsidRDefault="00074F2D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ТРЕЋУ 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6E3E0A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E0A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2016. ГОДИНЕ, СА ПОЧЕТКОМ У </w:t>
      </w:r>
      <w:r w:rsidR="00074F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E0A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3C65" w:rsidRDefault="00D53C65" w:rsidP="00D53C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53C65" w:rsidRPr="001C092A" w:rsidRDefault="00D53C65" w:rsidP="00D53C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53C65" w:rsidRPr="009F63B8" w:rsidRDefault="00D53C65" w:rsidP="00D53C65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 w:rsidR="00795524">
        <w:rPr>
          <w:rFonts w:ascii="Times New Roman" w:hAnsi="Times New Roman"/>
          <w:szCs w:val="24"/>
          <w:lang w:val="sr-Cyrl-RS"/>
        </w:rPr>
        <w:t>Друге</w:t>
      </w:r>
      <w:bookmarkStart w:id="0" w:name="_GoBack"/>
      <w:bookmarkEnd w:id="0"/>
      <w:r>
        <w:rPr>
          <w:rFonts w:ascii="Times New Roman" w:hAnsi="Times New Roman"/>
          <w:szCs w:val="24"/>
          <w:lang w:val="sr-Cyrl-RS"/>
        </w:rPr>
        <w:t xml:space="preserve"> седнице Одбора;</w:t>
      </w:r>
      <w:r>
        <w:rPr>
          <w:rFonts w:ascii="Times New Roman" w:hAnsi="Times New Roman"/>
          <w:szCs w:val="24"/>
        </w:rPr>
        <w:tab/>
      </w:r>
    </w:p>
    <w:p w:rsidR="00D53C65" w:rsidRDefault="00D53C65" w:rsidP="00D53C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</w:t>
      </w:r>
      <w:r w:rsidR="006F0185">
        <w:rPr>
          <w:rFonts w:cs="Arial"/>
          <w:bCs/>
          <w:szCs w:val="24"/>
          <w:lang w:val="sr-Cyrl-RS"/>
        </w:rPr>
        <w:t xml:space="preserve">амандмана на </w:t>
      </w:r>
      <w:r>
        <w:rPr>
          <w:rFonts w:cs="Arial"/>
          <w:bCs/>
          <w:szCs w:val="24"/>
        </w:rPr>
        <w:t xml:space="preserve">Предлог закона о изменама Закона о </w:t>
      </w:r>
      <w:r>
        <w:rPr>
          <w:rFonts w:cs="Arial"/>
          <w:bCs/>
          <w:szCs w:val="24"/>
          <w:lang w:val="sr-Cyrl-RS"/>
        </w:rPr>
        <w:t>финансирању локалне самоуправе,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D53C65" w:rsidRDefault="00D53C65" w:rsidP="00D53C6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D53C65" w:rsidRDefault="00D53C65" w:rsidP="00D53C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3C65" w:rsidRDefault="00D53C65" w:rsidP="00D53C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Pr="00411F8A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Ђорђе Комленски</w:t>
      </w:r>
    </w:p>
    <w:p w:rsidR="00D53C65" w:rsidRPr="00411F8A" w:rsidRDefault="00D53C65" w:rsidP="00D53C65">
      <w:pPr>
        <w:rPr>
          <w:lang w:val="sr-Cyrl-RS"/>
        </w:rPr>
      </w:pPr>
      <w:r>
        <w:rPr>
          <w:lang w:val="sr-Cyrl-RS"/>
        </w:rPr>
        <w:t xml:space="preserve"> </w:t>
      </w:r>
    </w:p>
    <w:p w:rsidR="00D53C65" w:rsidRDefault="00D53C65" w:rsidP="00D53C65"/>
    <w:p w:rsidR="00D53C65" w:rsidRPr="00652F1A" w:rsidRDefault="00D53C65" w:rsidP="00D53C65">
      <w:pPr>
        <w:rPr>
          <w:lang w:val="sr-Cyrl-RS"/>
        </w:rPr>
      </w:pPr>
    </w:p>
    <w:p w:rsidR="00B13D52" w:rsidRDefault="00B13D52"/>
    <w:sectPr w:rsidR="00B13D52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65"/>
    <w:rsid w:val="00074F2D"/>
    <w:rsid w:val="006E3E0A"/>
    <w:rsid w:val="006F0185"/>
    <w:rsid w:val="00795524"/>
    <w:rsid w:val="00B13D52"/>
    <w:rsid w:val="00B91398"/>
    <w:rsid w:val="00C167AE"/>
    <w:rsid w:val="00D53C65"/>
    <w:rsid w:val="00D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6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3C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6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3C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2016-10-04T06:26:00Z</dcterms:created>
  <dcterms:modified xsi:type="dcterms:W3CDTF">2016-10-05T10:51:00Z</dcterms:modified>
</cp:coreProperties>
</file>